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EA0BC3" w:rsidRDefault="006227D9" w:rsidP="006227D9">
      <w:pPr>
        <w:jc w:val="center"/>
        <w:rPr>
          <w:rFonts w:ascii="CG Times" w:hAnsi="CG Times"/>
          <w:b/>
        </w:rPr>
      </w:pPr>
      <w:r>
        <w:rPr>
          <w:rFonts w:ascii="CG Times" w:hAnsi="CG Times"/>
          <w:b/>
        </w:rPr>
        <w:tab/>
      </w:r>
    </w:p>
    <w:p w14:paraId="0A37501D" w14:textId="77777777" w:rsidR="00EA0BC3" w:rsidRDefault="00EA0BC3" w:rsidP="006227D9">
      <w:pPr>
        <w:jc w:val="center"/>
        <w:rPr>
          <w:rFonts w:ascii="CG Times" w:hAnsi="CG Times"/>
          <w:b/>
        </w:rPr>
      </w:pPr>
    </w:p>
    <w:p w14:paraId="5DAB6C7B" w14:textId="77777777" w:rsidR="00EA0BC3" w:rsidRDefault="00EA0BC3" w:rsidP="006227D9">
      <w:pPr>
        <w:jc w:val="center"/>
        <w:rPr>
          <w:rFonts w:ascii="CG Times" w:hAnsi="CG Times"/>
          <w:b/>
        </w:rPr>
      </w:pPr>
    </w:p>
    <w:p w14:paraId="657A3B2B" w14:textId="77777777" w:rsidR="006227D9" w:rsidRPr="00AB4181" w:rsidRDefault="005A2558" w:rsidP="006227D9">
      <w:pPr>
        <w:jc w:val="center"/>
        <w:rPr>
          <w:sz w:val="18"/>
        </w:rPr>
      </w:pPr>
      <w:r w:rsidRPr="00AB4181">
        <w:rPr>
          <w:noProof/>
        </w:rPr>
        <w:drawing>
          <wp:anchor distT="0" distB="0" distL="114300" distR="114300" simplePos="0" relativeHeight="251658240" behindDoc="0" locked="0" layoutInCell="1" allowOverlap="1" wp14:anchorId="004C9D76" wp14:editId="07777777">
            <wp:simplePos x="0" y="0"/>
            <wp:positionH relativeFrom="column">
              <wp:align>center</wp:align>
            </wp:positionH>
            <wp:positionV relativeFrom="margin">
              <wp:align>top</wp:align>
            </wp:positionV>
            <wp:extent cx="804672" cy="689719"/>
            <wp:effectExtent l="0" t="0" r="0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92" t="-583" r="-592" b="-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672" cy="689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EB378F" w14:textId="77777777" w:rsidR="00EA0BC3" w:rsidRPr="00AB4181" w:rsidRDefault="00EA0BC3" w:rsidP="00813F64">
      <w:pPr>
        <w:jc w:val="center"/>
        <w:rPr>
          <w:b/>
          <w:color w:val="000000"/>
        </w:rPr>
      </w:pPr>
    </w:p>
    <w:p w14:paraId="332C6371" w14:textId="77777777" w:rsidR="00813F64" w:rsidRPr="00AB4181" w:rsidRDefault="00813F64" w:rsidP="00813F64">
      <w:pPr>
        <w:jc w:val="center"/>
        <w:rPr>
          <w:b/>
          <w:color w:val="000000"/>
        </w:rPr>
      </w:pPr>
      <w:r w:rsidRPr="00AB4181">
        <w:rPr>
          <w:b/>
          <w:color w:val="000000"/>
        </w:rPr>
        <w:t>THE COUNCIL</w:t>
      </w:r>
    </w:p>
    <w:p w14:paraId="1BB2A055" w14:textId="77777777" w:rsidR="00813F64" w:rsidRPr="00AB4181" w:rsidRDefault="00813F64" w:rsidP="00813F64">
      <w:pPr>
        <w:jc w:val="center"/>
        <w:rPr>
          <w:b/>
          <w:color w:val="000000"/>
        </w:rPr>
      </w:pPr>
      <w:r w:rsidRPr="00AB4181">
        <w:rPr>
          <w:b/>
          <w:color w:val="000000"/>
        </w:rPr>
        <w:t xml:space="preserve">THE CITY OF NEW YORK </w:t>
      </w:r>
    </w:p>
    <w:p w14:paraId="32FD757E" w14:textId="77777777" w:rsidR="00813F64" w:rsidRPr="00AB4181" w:rsidRDefault="00813F64" w:rsidP="00813F64">
      <w:pPr>
        <w:jc w:val="center"/>
        <w:rPr>
          <w:b/>
          <w:color w:val="000000"/>
        </w:rPr>
      </w:pPr>
      <w:r w:rsidRPr="00AB4181">
        <w:rPr>
          <w:b/>
          <w:color w:val="000000"/>
        </w:rPr>
        <w:t>FINANCE DIVISION</w:t>
      </w:r>
    </w:p>
    <w:p w14:paraId="248C8613" w14:textId="77777777" w:rsidR="00813F64" w:rsidRPr="00AB4181" w:rsidRDefault="00813F64" w:rsidP="00813F64">
      <w:pPr>
        <w:jc w:val="center"/>
        <w:rPr>
          <w:b/>
          <w:color w:val="000000"/>
        </w:rPr>
      </w:pPr>
      <w:r w:rsidRPr="00AB4181">
        <w:rPr>
          <w:b/>
          <w:color w:val="000000"/>
        </w:rPr>
        <w:t>250 BROADWAY, 15</w:t>
      </w:r>
      <w:r w:rsidRPr="00AB4181">
        <w:rPr>
          <w:b/>
          <w:color w:val="000000"/>
          <w:vertAlign w:val="superscript"/>
        </w:rPr>
        <w:t>TH</w:t>
      </w:r>
      <w:r w:rsidRPr="00AB4181">
        <w:rPr>
          <w:b/>
          <w:color w:val="000000"/>
        </w:rPr>
        <w:t xml:space="preserve"> FLOOR</w:t>
      </w:r>
    </w:p>
    <w:p w14:paraId="12760AAD" w14:textId="61AA5131" w:rsidR="00813F64" w:rsidRPr="00AB4181" w:rsidRDefault="00813F64" w:rsidP="005A2558">
      <w:pPr>
        <w:jc w:val="center"/>
        <w:rPr>
          <w:b/>
          <w:color w:val="000000"/>
        </w:rPr>
      </w:pPr>
      <w:r w:rsidRPr="00AB4181">
        <w:rPr>
          <w:b/>
          <w:color w:val="000000"/>
        </w:rPr>
        <w:t>NEW YORK, N.Y. 10007-2594</w:t>
      </w:r>
      <w:r w:rsidR="005A2558" w:rsidRPr="00AB4181">
        <w:rPr>
          <w:b/>
          <w:color w:val="000000"/>
        </w:rPr>
        <w:br/>
      </w:r>
      <w:r w:rsidR="006C6B6E">
        <w:rPr>
          <w:b/>
          <w:color w:val="000000"/>
        </w:rPr>
        <w:t>(212) 788-7343</w:t>
      </w:r>
    </w:p>
    <w:p w14:paraId="15839E70" w14:textId="77777777" w:rsidR="006227D9" w:rsidRPr="00AB4181" w:rsidRDefault="006227D9" w:rsidP="006227D9">
      <w:pPr>
        <w:widowControl w:val="0"/>
        <w:jc w:val="both"/>
      </w:pPr>
      <w:r w:rsidRPr="00AB4181">
        <w:fldChar w:fldCharType="begin"/>
      </w:r>
      <w:r w:rsidRPr="00AB4181">
        <w:instrText xml:space="preserve"> SEQ CHAPTER \h \r 1</w:instrText>
      </w:r>
      <w:r w:rsidRPr="00AB4181">
        <w:fldChar w:fldCharType="end"/>
      </w:r>
    </w:p>
    <w:p w14:paraId="6A05A809" w14:textId="77777777" w:rsidR="006227D9" w:rsidRPr="00AB4181" w:rsidRDefault="006227D9" w:rsidP="006227D9">
      <w:pPr>
        <w:widowControl w:val="0"/>
        <w:jc w:val="both"/>
      </w:pPr>
    </w:p>
    <w:p w14:paraId="607655DF" w14:textId="67C83AD2" w:rsidR="00A1217A" w:rsidRPr="00C113F5" w:rsidRDefault="00A1217A" w:rsidP="005E15DD">
      <w:pPr>
        <w:tabs>
          <w:tab w:val="left" w:pos="720"/>
          <w:tab w:val="left" w:pos="1440"/>
        </w:tabs>
        <w:ind w:left="1440" w:hanging="1440"/>
        <w:jc w:val="both"/>
      </w:pPr>
      <w:r>
        <w:t>TO:</w:t>
      </w:r>
      <w:r>
        <w:tab/>
      </w:r>
      <w:r>
        <w:tab/>
        <w:t xml:space="preserve">Honorable </w:t>
      </w:r>
      <w:r w:rsidR="005E15DD">
        <w:t xml:space="preserve">Julie Menin </w:t>
      </w:r>
      <w:r w:rsidRPr="00C113F5">
        <w:t>Speaker</w:t>
      </w:r>
    </w:p>
    <w:p w14:paraId="25DD0B4B" w14:textId="10CD26BA" w:rsidR="00A1217A" w:rsidRPr="00C113F5" w:rsidRDefault="00A1217A" w:rsidP="001267A8">
      <w:pPr>
        <w:ind w:left="720" w:firstLine="720"/>
        <w:jc w:val="both"/>
      </w:pPr>
      <w:r>
        <w:t xml:space="preserve">Honorable </w:t>
      </w:r>
      <w:r w:rsidR="0073123B">
        <w:t>Linda Lee</w:t>
      </w:r>
      <w:r w:rsidR="001267A8">
        <w:t xml:space="preserve"> </w:t>
      </w:r>
      <w:r w:rsidRPr="00C113F5">
        <w:t>Chair, Finance Committee</w:t>
      </w:r>
    </w:p>
    <w:p w14:paraId="41C8F396" w14:textId="77777777" w:rsidR="006227D9" w:rsidRPr="00AB4181" w:rsidRDefault="006227D9" w:rsidP="006227D9">
      <w:pPr>
        <w:widowControl w:val="0"/>
        <w:jc w:val="both"/>
      </w:pPr>
    </w:p>
    <w:p w14:paraId="66A6FE73" w14:textId="28A48F1D" w:rsidR="00C62CF1" w:rsidRDefault="00A1217A" w:rsidP="00504AE0">
      <w:r w:rsidRPr="00C113F5">
        <w:t xml:space="preserve">FROM: </w:t>
      </w:r>
      <w:r>
        <w:tab/>
      </w:r>
      <w:r w:rsidR="00504AE0">
        <w:t>Nathan Toth</w:t>
      </w:r>
      <w:r w:rsidR="00C62CF1">
        <w:t xml:space="preserve">, Director </w:t>
      </w:r>
    </w:p>
    <w:p w14:paraId="04F1CC60" w14:textId="77777777" w:rsidR="008D64D3" w:rsidRDefault="008D64D3" w:rsidP="00A1217A">
      <w:pPr>
        <w:ind w:left="1440"/>
      </w:pPr>
      <w:r>
        <w:t>Jonathan Rosenberg, Managing Deputy Director</w:t>
      </w:r>
    </w:p>
    <w:p w14:paraId="352C96DA" w14:textId="77777777" w:rsidR="00C62CF1" w:rsidRDefault="00C62CF1" w:rsidP="06A32853">
      <w:pPr>
        <w:widowControl w:val="0"/>
        <w:ind w:left="1440"/>
        <w:jc w:val="both"/>
      </w:pPr>
      <w:r>
        <w:t xml:space="preserve">Chima Obichere, Deputy Director </w:t>
      </w:r>
    </w:p>
    <w:p w14:paraId="11DD3B65" w14:textId="77777777" w:rsidR="00B811FE" w:rsidRDefault="0069482D" w:rsidP="06A32853">
      <w:pPr>
        <w:widowControl w:val="0"/>
        <w:ind w:left="1440"/>
        <w:jc w:val="both"/>
      </w:pPr>
      <w:r>
        <w:t xml:space="preserve">Eisha </w:t>
      </w:r>
      <w:r w:rsidR="00A66531">
        <w:t xml:space="preserve">Wright, </w:t>
      </w:r>
      <w:r w:rsidR="00B811FE">
        <w:t>Deputy Director</w:t>
      </w:r>
    </w:p>
    <w:p w14:paraId="03529AFE" w14:textId="77777777" w:rsidR="00A1217A" w:rsidRPr="00AB4181" w:rsidRDefault="00A66531" w:rsidP="00A1217A">
      <w:pPr>
        <w:widowControl w:val="0"/>
        <w:ind w:left="1440"/>
        <w:jc w:val="both"/>
      </w:pPr>
      <w:r>
        <w:t>Paul Scimone</w:t>
      </w:r>
      <w:r w:rsidR="00A1217A">
        <w:t>, Deputy Director</w:t>
      </w:r>
    </w:p>
    <w:p w14:paraId="72A3D3EC" w14:textId="77777777" w:rsidR="00EA0BC3" w:rsidRPr="00AB4181" w:rsidRDefault="00EA0BC3" w:rsidP="006227D9">
      <w:pPr>
        <w:widowControl w:val="0"/>
        <w:ind w:left="1440"/>
        <w:jc w:val="both"/>
      </w:pPr>
    </w:p>
    <w:p w14:paraId="2BD8F524" w14:textId="15A4A484" w:rsidR="006227D9" w:rsidRPr="00AB4181" w:rsidRDefault="006227D9" w:rsidP="006227D9">
      <w:pPr>
        <w:widowControl w:val="0"/>
        <w:ind w:left="1440" w:hanging="1440"/>
        <w:jc w:val="both"/>
      </w:pPr>
      <w:r w:rsidRPr="00AB4181">
        <w:t>DATE:</w:t>
      </w:r>
      <w:r w:rsidRPr="00AB4181">
        <w:tab/>
      </w:r>
      <w:r w:rsidR="002B3065">
        <w:t xml:space="preserve">June </w:t>
      </w:r>
      <w:r w:rsidR="006D2B05">
        <w:t>30</w:t>
      </w:r>
      <w:r w:rsidR="00390BCF">
        <w:t>, 202</w:t>
      </w:r>
      <w:r w:rsidR="00504AE0">
        <w:t>6</w:t>
      </w:r>
    </w:p>
    <w:p w14:paraId="0D0B940D" w14:textId="77777777" w:rsidR="006227D9" w:rsidRPr="00AB4181" w:rsidRDefault="006227D9" w:rsidP="006227D9">
      <w:pPr>
        <w:widowControl w:val="0"/>
        <w:jc w:val="both"/>
      </w:pPr>
    </w:p>
    <w:p w14:paraId="5E070CCD" w14:textId="63026E18" w:rsidR="006227D9" w:rsidRPr="00AB4181" w:rsidRDefault="006227D9" w:rsidP="006227D9">
      <w:pPr>
        <w:widowControl w:val="0"/>
        <w:ind w:left="1440" w:hanging="1440"/>
        <w:jc w:val="both"/>
      </w:pPr>
      <w:r w:rsidRPr="00AB4181">
        <w:t>SUBJECT:</w:t>
      </w:r>
      <w:r w:rsidRPr="00AB4181">
        <w:tab/>
      </w:r>
      <w:r w:rsidR="00F922E8" w:rsidRPr="00F922E8">
        <w:t>Expense Budget Modification for Fiscal 202</w:t>
      </w:r>
      <w:r w:rsidR="00504AE0">
        <w:t>6</w:t>
      </w:r>
      <w:r w:rsidR="00F922E8" w:rsidRPr="00F922E8">
        <w:t xml:space="preserve"> (MN-</w:t>
      </w:r>
      <w:r w:rsidR="00811163">
        <w:t>9</w:t>
      </w:r>
      <w:r w:rsidR="00F922E8">
        <w:t>)</w:t>
      </w:r>
    </w:p>
    <w:p w14:paraId="69B57579" w14:textId="77777777" w:rsidR="006227D9" w:rsidRPr="00AB4181" w:rsidRDefault="006227D9" w:rsidP="006227D9">
      <w:pPr>
        <w:widowControl w:val="0"/>
        <w:jc w:val="both"/>
      </w:pPr>
      <w:r>
        <w:t>-----------------------------------------------------------------------------------------------------------</w:t>
      </w:r>
    </w:p>
    <w:p w14:paraId="0E27B00A" w14:textId="77777777" w:rsidR="006227D9" w:rsidRPr="00AB4181" w:rsidRDefault="006227D9" w:rsidP="006227D9">
      <w:pPr>
        <w:widowControl w:val="0"/>
        <w:jc w:val="both"/>
      </w:pPr>
    </w:p>
    <w:p w14:paraId="04A07D7E" w14:textId="1E67A6FE" w:rsidR="006227D9" w:rsidRPr="00AB4181" w:rsidRDefault="006227D9" w:rsidP="009E1525">
      <w:pPr>
        <w:widowControl w:val="0"/>
        <w:ind w:left="2160" w:hanging="2160"/>
        <w:jc w:val="both"/>
      </w:pPr>
      <w:r>
        <w:t>INITIATION:</w:t>
      </w:r>
      <w:r>
        <w:tab/>
      </w:r>
      <w:r w:rsidR="00A1217A">
        <w:t xml:space="preserve">By letter dated </w:t>
      </w:r>
      <w:r w:rsidR="002B3065">
        <w:t>June</w:t>
      </w:r>
      <w:r w:rsidR="00390BCF">
        <w:t xml:space="preserve"> </w:t>
      </w:r>
      <w:r w:rsidR="00411C8A">
        <w:t>30</w:t>
      </w:r>
      <w:r w:rsidR="00390BCF">
        <w:t>, 202</w:t>
      </w:r>
      <w:r w:rsidR="003C1A92">
        <w:t>6</w:t>
      </w:r>
      <w:r w:rsidR="009E1525">
        <w:t xml:space="preserve">, </w:t>
      </w:r>
      <w:r>
        <w:t>the Director of the Office of Management and Budget submitted to the Council, pursuant to section 107(b) of the New York City Charter, a request for approval to</w:t>
      </w:r>
      <w:r w:rsidR="00E8705F">
        <w:t xml:space="preserve"> modify units of appropriation and</w:t>
      </w:r>
      <w:r>
        <w:t xml:space="preserve"> transfer funds</w:t>
      </w:r>
      <w:r w:rsidR="00D80671">
        <w:t xml:space="preserve"> </w:t>
      </w:r>
      <w:r w:rsidR="002D4C6C">
        <w:t>from</w:t>
      </w:r>
      <w:r>
        <w:t xml:space="preserve"> </w:t>
      </w:r>
      <w:r w:rsidR="00466D30">
        <w:t>various</w:t>
      </w:r>
      <w:r>
        <w:t xml:space="preserve"> </w:t>
      </w:r>
      <w:r w:rsidR="00D80671">
        <w:t xml:space="preserve">agencies </w:t>
      </w:r>
      <w:r w:rsidR="00B76DAB">
        <w:t xml:space="preserve">in the </w:t>
      </w:r>
      <w:r w:rsidR="00D80671">
        <w:t xml:space="preserve">amount </w:t>
      </w:r>
      <w:r w:rsidR="00D80671" w:rsidRPr="00234C0B">
        <w:t xml:space="preserve">of </w:t>
      </w:r>
      <w:r w:rsidR="00390BCF" w:rsidRPr="00234C0B">
        <w:t>$</w:t>
      </w:r>
      <w:r w:rsidR="00356D7E">
        <w:t>847</w:t>
      </w:r>
      <w:r w:rsidR="007E65B9">
        <w:t>,106,</w:t>
      </w:r>
      <w:r w:rsidR="008C7026">
        <w:t>135</w:t>
      </w:r>
      <w:r w:rsidR="00390BCF" w:rsidRPr="00234C0B">
        <w:t xml:space="preserve"> </w:t>
      </w:r>
      <w:r w:rsidR="009E1525" w:rsidRPr="00234C0B">
        <w:t>t</w:t>
      </w:r>
      <w:r w:rsidRPr="00234C0B">
        <w:t>o</w:t>
      </w:r>
      <w:r>
        <w:t xml:space="preserve"> implement changes in the City’s expense budget.</w:t>
      </w:r>
    </w:p>
    <w:p w14:paraId="60061E4C" w14:textId="77777777" w:rsidR="006227D9" w:rsidRPr="00AB4181" w:rsidRDefault="006227D9" w:rsidP="006227D9">
      <w:pPr>
        <w:widowControl w:val="0"/>
        <w:jc w:val="both"/>
      </w:pPr>
    </w:p>
    <w:p w14:paraId="229AEDA0" w14:textId="5F5FD54E" w:rsidR="006227D9" w:rsidRPr="00AB4181" w:rsidRDefault="006227D9" w:rsidP="00472A36">
      <w:pPr>
        <w:widowControl w:val="0"/>
        <w:ind w:left="2160" w:hanging="2160"/>
        <w:jc w:val="both"/>
      </w:pPr>
      <w:r w:rsidRPr="00AB4181">
        <w:t>BACKGROUND:</w:t>
      </w:r>
      <w:r w:rsidRPr="00AB4181">
        <w:tab/>
      </w:r>
      <w:r w:rsidR="008B2DD9">
        <w:t>MN-</w:t>
      </w:r>
      <w:r w:rsidR="00811163">
        <w:t>9</w:t>
      </w:r>
      <w:r w:rsidR="00C4690C">
        <w:t xml:space="preserve"> </w:t>
      </w:r>
      <w:r w:rsidR="008B2DD9">
        <w:t xml:space="preserve">implements expense budget changes which were reflected in the City’s Executive and Adopted Financial Plans and reallocates appropriations that </w:t>
      </w:r>
      <w:r w:rsidR="00390BCF">
        <w:t>were included in the Fiscal 202</w:t>
      </w:r>
      <w:r w:rsidR="00504AE0">
        <w:t>6</w:t>
      </w:r>
      <w:r w:rsidR="008B2DD9">
        <w:t xml:space="preserve"> Adopted Budget to fund City Council initiatives.</w:t>
      </w:r>
    </w:p>
    <w:p w14:paraId="44EAFD9C" w14:textId="77777777" w:rsidR="006227D9" w:rsidRPr="00AB4181" w:rsidRDefault="006227D9" w:rsidP="006227D9">
      <w:pPr>
        <w:widowControl w:val="0"/>
        <w:jc w:val="both"/>
      </w:pPr>
    </w:p>
    <w:p w14:paraId="3237F1C4" w14:textId="31855CBC" w:rsidR="008C5269" w:rsidRDefault="006227D9" w:rsidP="0052154F">
      <w:pPr>
        <w:widowControl w:val="0"/>
        <w:ind w:left="2160" w:hanging="2160"/>
        <w:jc w:val="both"/>
      </w:pPr>
      <w:r w:rsidRPr="00AB4181">
        <w:t>FISCAL IMPACT:</w:t>
      </w:r>
      <w:r w:rsidRPr="00AB4181">
        <w:tab/>
        <w:t>MN</w:t>
      </w:r>
      <w:r w:rsidR="004A5475" w:rsidRPr="00AB4181">
        <w:t>-</w:t>
      </w:r>
      <w:r w:rsidR="00811163">
        <w:t>9</w:t>
      </w:r>
      <w:r w:rsidRPr="00AB4181">
        <w:t xml:space="preserve"> represents the reallocation of appropriations</w:t>
      </w:r>
      <w:r w:rsidR="00F922E8" w:rsidRPr="00E7643B">
        <w:t>. The net effect of this modification is zero.</w:t>
      </w:r>
    </w:p>
    <w:p w14:paraId="4B94D5A5" w14:textId="77777777" w:rsidR="00D15285" w:rsidRDefault="00D15285" w:rsidP="4CFA40D3">
      <w:pPr>
        <w:widowControl w:val="0"/>
        <w:jc w:val="both"/>
      </w:pPr>
    </w:p>
    <w:p w14:paraId="3DEEC669" w14:textId="77777777" w:rsidR="00D33C56" w:rsidRDefault="00D33C56" w:rsidP="0052154F">
      <w:pPr>
        <w:widowControl w:val="0"/>
        <w:ind w:left="2160" w:hanging="2160"/>
        <w:jc w:val="both"/>
      </w:pPr>
    </w:p>
    <w:p w14:paraId="56F938E0" w14:textId="77777777" w:rsidR="00604248" w:rsidRDefault="00604248" w:rsidP="0052154F">
      <w:pPr>
        <w:widowControl w:val="0"/>
        <w:ind w:left="2160" w:hanging="2160"/>
        <w:jc w:val="both"/>
      </w:pPr>
    </w:p>
    <w:p w14:paraId="6DA5547D" w14:textId="77777777" w:rsidR="00604248" w:rsidRDefault="00604248" w:rsidP="0052154F">
      <w:pPr>
        <w:widowControl w:val="0"/>
        <w:ind w:left="2160" w:hanging="2160"/>
        <w:jc w:val="both"/>
      </w:pPr>
    </w:p>
    <w:p w14:paraId="7A467E20" w14:textId="77777777" w:rsidR="00604248" w:rsidRDefault="00604248" w:rsidP="0052154F">
      <w:pPr>
        <w:widowControl w:val="0"/>
        <w:ind w:left="2160" w:hanging="2160"/>
        <w:jc w:val="both"/>
      </w:pPr>
    </w:p>
    <w:p w14:paraId="221BCFAA" w14:textId="77777777" w:rsidR="00604248" w:rsidRDefault="00604248" w:rsidP="0052154F">
      <w:pPr>
        <w:widowControl w:val="0"/>
        <w:ind w:left="2160" w:hanging="2160"/>
        <w:jc w:val="both"/>
      </w:pPr>
    </w:p>
    <w:p w14:paraId="7169414A" w14:textId="25C0A8F9" w:rsidR="00D15285" w:rsidRPr="00041ED7" w:rsidRDefault="00D15285" w:rsidP="00D15285">
      <w:pPr>
        <w:shd w:val="clear" w:color="auto" w:fill="FFFFFF"/>
        <w:rPr>
          <w:color w:val="212121"/>
          <w:u w:val="single"/>
        </w:rPr>
      </w:pPr>
      <w:r w:rsidRPr="00041ED7">
        <w:rPr>
          <w:color w:val="212121"/>
          <w:u w:val="single"/>
        </w:rPr>
        <w:lastRenderedPageBreak/>
        <w:t>E</w:t>
      </w:r>
      <w:r w:rsidR="002B3065">
        <w:rPr>
          <w:color w:val="212121"/>
          <w:u w:val="single"/>
        </w:rPr>
        <w:t>xpense Budget Modification (MN-</w:t>
      </w:r>
      <w:r w:rsidR="00811163">
        <w:rPr>
          <w:color w:val="212121"/>
          <w:u w:val="single"/>
        </w:rPr>
        <w:t>9</w:t>
      </w:r>
      <w:r w:rsidRPr="00041ED7">
        <w:rPr>
          <w:color w:val="212121"/>
          <w:u w:val="single"/>
        </w:rPr>
        <w:t>)</w:t>
      </w:r>
    </w:p>
    <w:p w14:paraId="3656B9AB" w14:textId="77777777" w:rsidR="00D15285" w:rsidRPr="00041ED7" w:rsidRDefault="00D15285" w:rsidP="00D15285">
      <w:pPr>
        <w:shd w:val="clear" w:color="auto" w:fill="FFFFFF"/>
        <w:rPr>
          <w:color w:val="212121"/>
          <w:u w:val="single"/>
        </w:rPr>
      </w:pPr>
    </w:p>
    <w:p w14:paraId="39476CD5" w14:textId="2A3DE249" w:rsidR="00D15285" w:rsidRPr="00811163" w:rsidRDefault="002B3065" w:rsidP="4F616AF5">
      <w:pPr>
        <w:shd w:val="clear" w:color="auto" w:fill="FFFFFF" w:themeFill="background1"/>
        <w:jc w:val="both"/>
        <w:rPr>
          <w:color w:val="000000" w:themeColor="text1"/>
        </w:rPr>
      </w:pPr>
      <w:r w:rsidRPr="4F616AF5">
        <w:rPr>
          <w:color w:val="000000" w:themeColor="text1"/>
        </w:rPr>
        <w:t>MN-</w:t>
      </w:r>
      <w:r w:rsidR="00811163">
        <w:rPr>
          <w:color w:val="000000" w:themeColor="text1"/>
        </w:rPr>
        <w:t>9</w:t>
      </w:r>
      <w:r w:rsidR="00D15285" w:rsidRPr="4F616AF5">
        <w:rPr>
          <w:color w:val="000000" w:themeColor="text1"/>
        </w:rPr>
        <w:t xml:space="preserve"> modifies the current </w:t>
      </w:r>
      <w:r w:rsidR="00390BCF" w:rsidRPr="4F616AF5">
        <w:rPr>
          <w:color w:val="000000" w:themeColor="text1"/>
        </w:rPr>
        <w:t>Fiscal 20</w:t>
      </w:r>
      <w:r w:rsidR="00504AE0">
        <w:rPr>
          <w:color w:val="000000" w:themeColor="text1"/>
        </w:rPr>
        <w:t>26</w:t>
      </w:r>
      <w:r w:rsidR="00D15285" w:rsidRPr="4F616AF5">
        <w:rPr>
          <w:color w:val="000000" w:themeColor="text1"/>
        </w:rPr>
        <w:t xml:space="preserve"> budget. The changes presented in the </w:t>
      </w:r>
      <w:r w:rsidR="00472A36" w:rsidRPr="4F616AF5">
        <w:rPr>
          <w:color w:val="000000" w:themeColor="text1"/>
        </w:rPr>
        <w:t>Executive</w:t>
      </w:r>
      <w:r w:rsidR="00D15285" w:rsidRPr="4F616AF5">
        <w:rPr>
          <w:color w:val="000000" w:themeColor="text1"/>
        </w:rPr>
        <w:t xml:space="preserve"> Financial Plan, as well as </w:t>
      </w:r>
      <w:r w:rsidR="16464EB4" w:rsidRPr="4F616AF5">
        <w:rPr>
          <w:color w:val="000000" w:themeColor="text1"/>
        </w:rPr>
        <w:t>changes</w:t>
      </w:r>
      <w:r w:rsidR="00D15285" w:rsidRPr="4F616AF5">
        <w:rPr>
          <w:color w:val="000000" w:themeColor="text1"/>
        </w:rPr>
        <w:t xml:space="preserve"> reflected in City Council transparency resolutions</w:t>
      </w:r>
      <w:r w:rsidR="038079EE" w:rsidRPr="4F616AF5">
        <w:rPr>
          <w:color w:val="000000" w:themeColor="text1"/>
        </w:rPr>
        <w:t>,</w:t>
      </w:r>
      <w:r w:rsidR="00D15285" w:rsidRPr="4F616AF5">
        <w:rPr>
          <w:color w:val="000000" w:themeColor="text1"/>
        </w:rPr>
        <w:t xml:space="preserve"> are included.</w:t>
      </w:r>
    </w:p>
    <w:p w14:paraId="6E7BEAA2" w14:textId="77777777" w:rsidR="00D15285" w:rsidRPr="00B758D2" w:rsidRDefault="00D15285" w:rsidP="00D15285">
      <w:pPr>
        <w:shd w:val="clear" w:color="auto" w:fill="FFFFFF"/>
        <w:rPr>
          <w:color w:val="000000"/>
        </w:rPr>
      </w:pPr>
      <w:r w:rsidRPr="00B758D2">
        <w:rPr>
          <w:color w:val="000000"/>
        </w:rPr>
        <w:t> </w:t>
      </w:r>
    </w:p>
    <w:p w14:paraId="40C146C0" w14:textId="609E81F4" w:rsidR="00D33C56" w:rsidRPr="009E18F5" w:rsidRDefault="002B3065" w:rsidP="4F616AF5">
      <w:pPr>
        <w:shd w:val="clear" w:color="auto" w:fill="FFFFFF" w:themeFill="background1"/>
        <w:jc w:val="both"/>
      </w:pPr>
      <w:r w:rsidRPr="00234C0B">
        <w:rPr>
          <w:color w:val="000000" w:themeColor="text1"/>
        </w:rPr>
        <w:t>MN-</w:t>
      </w:r>
      <w:r w:rsidR="00811163">
        <w:rPr>
          <w:color w:val="000000" w:themeColor="text1"/>
        </w:rPr>
        <w:t>9</w:t>
      </w:r>
      <w:r w:rsidR="00472A36" w:rsidRPr="00234C0B">
        <w:rPr>
          <w:color w:val="000000" w:themeColor="text1"/>
        </w:rPr>
        <w:t xml:space="preserve"> moves </w:t>
      </w:r>
      <w:r w:rsidR="00390BCF">
        <w:rPr>
          <w:color w:val="000000" w:themeColor="text1"/>
        </w:rPr>
        <w:t>$</w:t>
      </w:r>
      <w:r w:rsidR="006F63A6">
        <w:rPr>
          <w:color w:val="000000" w:themeColor="text1"/>
        </w:rPr>
        <w:t>847,106,135</w:t>
      </w:r>
      <w:r w:rsidR="00390BCF" w:rsidRPr="00234C0B">
        <w:t xml:space="preserve"> </w:t>
      </w:r>
      <w:r w:rsidR="00D15285" w:rsidRPr="00234C0B">
        <w:rPr>
          <w:color w:val="000000" w:themeColor="text1"/>
        </w:rPr>
        <w:t xml:space="preserve">in City tax-levy funds (CTL) within and among City agencies but leaves the overall level of </w:t>
      </w:r>
      <w:r w:rsidR="00390BCF" w:rsidRPr="00234C0B">
        <w:rPr>
          <w:color w:val="000000" w:themeColor="text1"/>
        </w:rPr>
        <w:t>Fiscal 202</w:t>
      </w:r>
      <w:r w:rsidR="00504AE0">
        <w:rPr>
          <w:color w:val="000000" w:themeColor="text1"/>
        </w:rPr>
        <w:t>6</w:t>
      </w:r>
      <w:r w:rsidR="007500AF" w:rsidRPr="00234C0B">
        <w:rPr>
          <w:color w:val="000000" w:themeColor="text1"/>
        </w:rPr>
        <w:t xml:space="preserve"> </w:t>
      </w:r>
      <w:r w:rsidR="00D15285" w:rsidRPr="00234C0B">
        <w:rPr>
          <w:color w:val="000000" w:themeColor="text1"/>
        </w:rPr>
        <w:t>City funds unchanged.</w:t>
      </w:r>
      <w:r w:rsidR="00FD4B2D" w:rsidRPr="00234C0B">
        <w:rPr>
          <w:color w:val="000000" w:themeColor="text1"/>
        </w:rPr>
        <w:t xml:space="preserve"> This includes a </w:t>
      </w:r>
      <w:r w:rsidR="00390BCF" w:rsidRPr="00C8294D">
        <w:rPr>
          <w:color w:val="000000" w:themeColor="text1"/>
        </w:rPr>
        <w:t>$</w:t>
      </w:r>
      <w:r w:rsidR="0091127D" w:rsidRPr="00C8294D">
        <w:t>77</w:t>
      </w:r>
      <w:r w:rsidR="009E18F5" w:rsidRPr="00C8294D">
        <w:t>,130,</w:t>
      </w:r>
      <w:r w:rsidR="005C4BFC" w:rsidRPr="00C8294D">
        <w:t>119</w:t>
      </w:r>
      <w:r w:rsidR="00FD4B2D" w:rsidRPr="00234C0B">
        <w:rPr>
          <w:color w:val="000000" w:themeColor="text1"/>
        </w:rPr>
        <w:t xml:space="preserve"> transfer to the Budget Stabilizati</w:t>
      </w:r>
      <w:r w:rsidR="00390BCF" w:rsidRPr="00234C0B">
        <w:rPr>
          <w:color w:val="000000" w:themeColor="text1"/>
        </w:rPr>
        <w:t>on account to prepay Fiscal 202</w:t>
      </w:r>
      <w:r w:rsidR="00504AE0">
        <w:rPr>
          <w:color w:val="000000" w:themeColor="text1"/>
        </w:rPr>
        <w:t>7</w:t>
      </w:r>
      <w:r w:rsidR="00390BCF" w:rsidRPr="00234C0B">
        <w:rPr>
          <w:color w:val="000000" w:themeColor="text1"/>
        </w:rPr>
        <w:t xml:space="preserve"> expenses with Fiscal 202</w:t>
      </w:r>
      <w:r w:rsidR="00504AE0">
        <w:rPr>
          <w:color w:val="000000" w:themeColor="text1"/>
        </w:rPr>
        <w:t>6</w:t>
      </w:r>
      <w:r w:rsidR="006C6B6E">
        <w:rPr>
          <w:color w:val="000000" w:themeColor="text1"/>
        </w:rPr>
        <w:t xml:space="preserve"> </w:t>
      </w:r>
      <w:r w:rsidR="00FD4B2D" w:rsidRPr="4F616AF5">
        <w:rPr>
          <w:color w:val="000000" w:themeColor="text1"/>
        </w:rPr>
        <w:t>resources.</w:t>
      </w:r>
    </w:p>
    <w:p w14:paraId="45FB0818" w14:textId="77777777" w:rsidR="008B2DD9" w:rsidRDefault="008B2DD9"/>
    <w:sectPr w:rsidR="008B2DD9">
      <w:footerReference w:type="defaul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306BF" w14:textId="77777777" w:rsidR="005E3847" w:rsidRDefault="005E3847" w:rsidP="009848AC">
      <w:r>
        <w:separator/>
      </w:r>
    </w:p>
  </w:endnote>
  <w:endnote w:type="continuationSeparator" w:id="0">
    <w:p w14:paraId="6DF87E70" w14:textId="77777777" w:rsidR="005E3847" w:rsidRDefault="005E3847" w:rsidP="009848AC">
      <w:r>
        <w:continuationSeparator/>
      </w:r>
    </w:p>
  </w:endnote>
  <w:endnote w:type="continuationNotice" w:id="1">
    <w:p w14:paraId="2FEE5148" w14:textId="77777777" w:rsidR="005E3847" w:rsidRDefault="005E38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690952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CB141C1" w14:textId="04FC4656" w:rsidR="003249E3" w:rsidRDefault="003249E3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9D5E4B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9D5E4B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101652C" w14:textId="77777777" w:rsidR="009848AC" w:rsidRDefault="009848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2DF13" w14:textId="77777777" w:rsidR="005E3847" w:rsidRDefault="005E3847" w:rsidP="009848AC">
      <w:r>
        <w:separator/>
      </w:r>
    </w:p>
  </w:footnote>
  <w:footnote w:type="continuationSeparator" w:id="0">
    <w:p w14:paraId="5CE730FF" w14:textId="77777777" w:rsidR="005E3847" w:rsidRDefault="005E3847" w:rsidP="009848AC">
      <w:r>
        <w:continuationSeparator/>
      </w:r>
    </w:p>
  </w:footnote>
  <w:footnote w:type="continuationNotice" w:id="1">
    <w:p w14:paraId="03426000" w14:textId="77777777" w:rsidR="005E3847" w:rsidRDefault="005E384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10EC1"/>
    <w:multiLevelType w:val="hybridMultilevel"/>
    <w:tmpl w:val="4ED494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25051AF"/>
    <w:multiLevelType w:val="hybridMultilevel"/>
    <w:tmpl w:val="F9D4D0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68B23CE"/>
    <w:multiLevelType w:val="hybridMultilevel"/>
    <w:tmpl w:val="BC826E82"/>
    <w:lvl w:ilvl="0" w:tplc="FC421F8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11206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6859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5229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3279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9078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2C5E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00FD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A6B5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34268"/>
    <w:multiLevelType w:val="hybridMultilevel"/>
    <w:tmpl w:val="99444F2E"/>
    <w:lvl w:ilvl="0" w:tplc="F9E6ACA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2C89F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109E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F8F5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1E8D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58A0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38E6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5425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7E33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31A45"/>
    <w:multiLevelType w:val="hybridMultilevel"/>
    <w:tmpl w:val="DB5E33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CAF243D"/>
    <w:multiLevelType w:val="hybridMultilevel"/>
    <w:tmpl w:val="FD985F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2B32FAC"/>
    <w:multiLevelType w:val="hybridMultilevel"/>
    <w:tmpl w:val="CCC8D1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279786">
    <w:abstractNumId w:val="3"/>
  </w:num>
  <w:num w:numId="2" w16cid:durableId="704016082">
    <w:abstractNumId w:val="2"/>
  </w:num>
  <w:num w:numId="3" w16cid:durableId="785738439">
    <w:abstractNumId w:val="6"/>
  </w:num>
  <w:num w:numId="4" w16cid:durableId="484978576">
    <w:abstractNumId w:val="1"/>
  </w:num>
  <w:num w:numId="5" w16cid:durableId="756294695">
    <w:abstractNumId w:val="0"/>
  </w:num>
  <w:num w:numId="6" w16cid:durableId="464590571">
    <w:abstractNumId w:val="5"/>
  </w:num>
  <w:num w:numId="7" w16cid:durableId="14100322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I1NzOyMLW0NDEFAiUdpeDU4uLM/DyQAsNaADHKJy4sAAAA"/>
  </w:docVars>
  <w:rsids>
    <w:rsidRoot w:val="006227D9"/>
    <w:rsid w:val="00003E2C"/>
    <w:rsid w:val="00004AA4"/>
    <w:rsid w:val="00007DFD"/>
    <w:rsid w:val="0001101F"/>
    <w:rsid w:val="00016A41"/>
    <w:rsid w:val="00017920"/>
    <w:rsid w:val="00025694"/>
    <w:rsid w:val="00034779"/>
    <w:rsid w:val="0004700A"/>
    <w:rsid w:val="00052FAE"/>
    <w:rsid w:val="00055E40"/>
    <w:rsid w:val="00060A0D"/>
    <w:rsid w:val="00061057"/>
    <w:rsid w:val="00061135"/>
    <w:rsid w:val="0006153D"/>
    <w:rsid w:val="00063333"/>
    <w:rsid w:val="00066142"/>
    <w:rsid w:val="0006617B"/>
    <w:rsid w:val="000714C4"/>
    <w:rsid w:val="000B664F"/>
    <w:rsid w:val="000C0953"/>
    <w:rsid w:val="000C6C7A"/>
    <w:rsid w:val="000C6E16"/>
    <w:rsid w:val="000C70D7"/>
    <w:rsid w:val="000F08AF"/>
    <w:rsid w:val="000F2F9D"/>
    <w:rsid w:val="001025AF"/>
    <w:rsid w:val="00126714"/>
    <w:rsid w:val="001267A8"/>
    <w:rsid w:val="001420C3"/>
    <w:rsid w:val="00142592"/>
    <w:rsid w:val="001512D1"/>
    <w:rsid w:val="00152799"/>
    <w:rsid w:val="001550B7"/>
    <w:rsid w:val="00167840"/>
    <w:rsid w:val="00184A7F"/>
    <w:rsid w:val="001D4922"/>
    <w:rsid w:val="001E5A49"/>
    <w:rsid w:val="001F0154"/>
    <w:rsid w:val="001F51B9"/>
    <w:rsid w:val="002042C3"/>
    <w:rsid w:val="0021333B"/>
    <w:rsid w:val="00221209"/>
    <w:rsid w:val="00234C0B"/>
    <w:rsid w:val="00234F55"/>
    <w:rsid w:val="00236C0B"/>
    <w:rsid w:val="0026738F"/>
    <w:rsid w:val="0027373A"/>
    <w:rsid w:val="00283EF9"/>
    <w:rsid w:val="00284740"/>
    <w:rsid w:val="00284EC5"/>
    <w:rsid w:val="00286BAA"/>
    <w:rsid w:val="00287591"/>
    <w:rsid w:val="00295FD0"/>
    <w:rsid w:val="002A31BC"/>
    <w:rsid w:val="002B0163"/>
    <w:rsid w:val="002B3065"/>
    <w:rsid w:val="002C3321"/>
    <w:rsid w:val="002D3398"/>
    <w:rsid w:val="002D4C6C"/>
    <w:rsid w:val="002E61D4"/>
    <w:rsid w:val="002F3384"/>
    <w:rsid w:val="002F4994"/>
    <w:rsid w:val="00300F78"/>
    <w:rsid w:val="00307B5B"/>
    <w:rsid w:val="00312079"/>
    <w:rsid w:val="003249E3"/>
    <w:rsid w:val="00352A1A"/>
    <w:rsid w:val="00354CB2"/>
    <w:rsid w:val="00356D7E"/>
    <w:rsid w:val="003607BF"/>
    <w:rsid w:val="00384811"/>
    <w:rsid w:val="00390BCF"/>
    <w:rsid w:val="00391796"/>
    <w:rsid w:val="00393A94"/>
    <w:rsid w:val="00394E0E"/>
    <w:rsid w:val="00396744"/>
    <w:rsid w:val="003A731F"/>
    <w:rsid w:val="003C1A92"/>
    <w:rsid w:val="003D1FE5"/>
    <w:rsid w:val="003D442C"/>
    <w:rsid w:val="003E6F89"/>
    <w:rsid w:val="003F49A2"/>
    <w:rsid w:val="003F7C0E"/>
    <w:rsid w:val="00411C8A"/>
    <w:rsid w:val="004176B1"/>
    <w:rsid w:val="00431472"/>
    <w:rsid w:val="00437FB7"/>
    <w:rsid w:val="004504E7"/>
    <w:rsid w:val="00450E94"/>
    <w:rsid w:val="0045657E"/>
    <w:rsid w:val="004664A3"/>
    <w:rsid w:val="00466D30"/>
    <w:rsid w:val="00472A36"/>
    <w:rsid w:val="00474401"/>
    <w:rsid w:val="004918CF"/>
    <w:rsid w:val="00491918"/>
    <w:rsid w:val="00497675"/>
    <w:rsid w:val="004A0B86"/>
    <w:rsid w:val="004A1622"/>
    <w:rsid w:val="004A1F8B"/>
    <w:rsid w:val="004A5475"/>
    <w:rsid w:val="004B075C"/>
    <w:rsid w:val="004B2728"/>
    <w:rsid w:val="004C07D6"/>
    <w:rsid w:val="004E29C1"/>
    <w:rsid w:val="004E7082"/>
    <w:rsid w:val="00500065"/>
    <w:rsid w:val="00504AE0"/>
    <w:rsid w:val="00512D36"/>
    <w:rsid w:val="0052154F"/>
    <w:rsid w:val="00524F1D"/>
    <w:rsid w:val="00524F2C"/>
    <w:rsid w:val="005302F8"/>
    <w:rsid w:val="00540683"/>
    <w:rsid w:val="00540F3F"/>
    <w:rsid w:val="00556CF6"/>
    <w:rsid w:val="005636AB"/>
    <w:rsid w:val="00567196"/>
    <w:rsid w:val="00570FB5"/>
    <w:rsid w:val="005956FB"/>
    <w:rsid w:val="005A2558"/>
    <w:rsid w:val="005A42AF"/>
    <w:rsid w:val="005A5C83"/>
    <w:rsid w:val="005B515F"/>
    <w:rsid w:val="005C4BFC"/>
    <w:rsid w:val="005C7220"/>
    <w:rsid w:val="005D5D71"/>
    <w:rsid w:val="005E15DD"/>
    <w:rsid w:val="005E3847"/>
    <w:rsid w:val="005F17EA"/>
    <w:rsid w:val="005F7C51"/>
    <w:rsid w:val="00604248"/>
    <w:rsid w:val="00615ECA"/>
    <w:rsid w:val="006171E9"/>
    <w:rsid w:val="006227D9"/>
    <w:rsid w:val="0063628E"/>
    <w:rsid w:val="00640D61"/>
    <w:rsid w:val="00654B4F"/>
    <w:rsid w:val="00661FF7"/>
    <w:rsid w:val="006665E5"/>
    <w:rsid w:val="00672E6E"/>
    <w:rsid w:val="00676805"/>
    <w:rsid w:val="00683EF4"/>
    <w:rsid w:val="0069482D"/>
    <w:rsid w:val="00695867"/>
    <w:rsid w:val="006A4D52"/>
    <w:rsid w:val="006B33DB"/>
    <w:rsid w:val="006B60C1"/>
    <w:rsid w:val="006B63AE"/>
    <w:rsid w:val="006B7722"/>
    <w:rsid w:val="006C627C"/>
    <w:rsid w:val="006C6514"/>
    <w:rsid w:val="006C6B6E"/>
    <w:rsid w:val="006C7658"/>
    <w:rsid w:val="006D1159"/>
    <w:rsid w:val="006D1910"/>
    <w:rsid w:val="006D2B05"/>
    <w:rsid w:val="006D7AF9"/>
    <w:rsid w:val="006E060B"/>
    <w:rsid w:val="006E33F5"/>
    <w:rsid w:val="006F087F"/>
    <w:rsid w:val="006F184B"/>
    <w:rsid w:val="006F48F8"/>
    <w:rsid w:val="006F4D97"/>
    <w:rsid w:val="006F4E7C"/>
    <w:rsid w:val="006F63A6"/>
    <w:rsid w:val="00702C96"/>
    <w:rsid w:val="0070502C"/>
    <w:rsid w:val="0073123B"/>
    <w:rsid w:val="00740676"/>
    <w:rsid w:val="00741993"/>
    <w:rsid w:val="00742BED"/>
    <w:rsid w:val="007438FC"/>
    <w:rsid w:val="007500AF"/>
    <w:rsid w:val="00763D84"/>
    <w:rsid w:val="00776B3F"/>
    <w:rsid w:val="007771F1"/>
    <w:rsid w:val="00782087"/>
    <w:rsid w:val="00794948"/>
    <w:rsid w:val="00794A5F"/>
    <w:rsid w:val="007A1C5C"/>
    <w:rsid w:val="007C0487"/>
    <w:rsid w:val="007C2A65"/>
    <w:rsid w:val="007D2E72"/>
    <w:rsid w:val="007E0979"/>
    <w:rsid w:val="007E65B9"/>
    <w:rsid w:val="00807444"/>
    <w:rsid w:val="00811163"/>
    <w:rsid w:val="00812FF3"/>
    <w:rsid w:val="00813F64"/>
    <w:rsid w:val="008703F7"/>
    <w:rsid w:val="008904DC"/>
    <w:rsid w:val="00891E2D"/>
    <w:rsid w:val="0089724E"/>
    <w:rsid w:val="008A0780"/>
    <w:rsid w:val="008B2DD9"/>
    <w:rsid w:val="008C2F4D"/>
    <w:rsid w:val="008C5269"/>
    <w:rsid w:val="008C7026"/>
    <w:rsid w:val="008D22BC"/>
    <w:rsid w:val="008D64D3"/>
    <w:rsid w:val="008D6D9E"/>
    <w:rsid w:val="008E2C80"/>
    <w:rsid w:val="008E78BE"/>
    <w:rsid w:val="008F434A"/>
    <w:rsid w:val="009009C6"/>
    <w:rsid w:val="00906DF4"/>
    <w:rsid w:val="00907CE1"/>
    <w:rsid w:val="0091127D"/>
    <w:rsid w:val="0091365A"/>
    <w:rsid w:val="00915191"/>
    <w:rsid w:val="00916B29"/>
    <w:rsid w:val="00930189"/>
    <w:rsid w:val="00937D1C"/>
    <w:rsid w:val="00950257"/>
    <w:rsid w:val="009516E5"/>
    <w:rsid w:val="00965C74"/>
    <w:rsid w:val="009848AC"/>
    <w:rsid w:val="009972BD"/>
    <w:rsid w:val="009C37E0"/>
    <w:rsid w:val="009C3DF2"/>
    <w:rsid w:val="009C5282"/>
    <w:rsid w:val="009D5E4B"/>
    <w:rsid w:val="009D6B5D"/>
    <w:rsid w:val="009E1525"/>
    <w:rsid w:val="009E18F5"/>
    <w:rsid w:val="009E1E47"/>
    <w:rsid w:val="009F68D5"/>
    <w:rsid w:val="009F6BD6"/>
    <w:rsid w:val="00A0597B"/>
    <w:rsid w:val="00A1217A"/>
    <w:rsid w:val="00A210E1"/>
    <w:rsid w:val="00A21C47"/>
    <w:rsid w:val="00A22207"/>
    <w:rsid w:val="00A231A2"/>
    <w:rsid w:val="00A24AC9"/>
    <w:rsid w:val="00A27774"/>
    <w:rsid w:val="00A315DE"/>
    <w:rsid w:val="00A46630"/>
    <w:rsid w:val="00A5389B"/>
    <w:rsid w:val="00A66531"/>
    <w:rsid w:val="00A8005E"/>
    <w:rsid w:val="00A83F39"/>
    <w:rsid w:val="00A97EE6"/>
    <w:rsid w:val="00AA371A"/>
    <w:rsid w:val="00AB0C24"/>
    <w:rsid w:val="00AB4181"/>
    <w:rsid w:val="00AC18F3"/>
    <w:rsid w:val="00AD0312"/>
    <w:rsid w:val="00AF5509"/>
    <w:rsid w:val="00B103D0"/>
    <w:rsid w:val="00B109A9"/>
    <w:rsid w:val="00B13A8B"/>
    <w:rsid w:val="00B17765"/>
    <w:rsid w:val="00B33F96"/>
    <w:rsid w:val="00B419ED"/>
    <w:rsid w:val="00B5636F"/>
    <w:rsid w:val="00B76DAB"/>
    <w:rsid w:val="00B776DE"/>
    <w:rsid w:val="00B811FE"/>
    <w:rsid w:val="00B90DFA"/>
    <w:rsid w:val="00B92B01"/>
    <w:rsid w:val="00B93F95"/>
    <w:rsid w:val="00B96BD9"/>
    <w:rsid w:val="00BB43ED"/>
    <w:rsid w:val="00BB7A97"/>
    <w:rsid w:val="00BC0B49"/>
    <w:rsid w:val="00BC2CF4"/>
    <w:rsid w:val="00C01ED9"/>
    <w:rsid w:val="00C14116"/>
    <w:rsid w:val="00C218C5"/>
    <w:rsid w:val="00C34A50"/>
    <w:rsid w:val="00C4690C"/>
    <w:rsid w:val="00C47A17"/>
    <w:rsid w:val="00C47F6E"/>
    <w:rsid w:val="00C62CF1"/>
    <w:rsid w:val="00C716E3"/>
    <w:rsid w:val="00C7312C"/>
    <w:rsid w:val="00C77897"/>
    <w:rsid w:val="00C8294D"/>
    <w:rsid w:val="00C840FA"/>
    <w:rsid w:val="00C86A80"/>
    <w:rsid w:val="00C8769B"/>
    <w:rsid w:val="00C87E41"/>
    <w:rsid w:val="00CA05CE"/>
    <w:rsid w:val="00CA2441"/>
    <w:rsid w:val="00CA6474"/>
    <w:rsid w:val="00CB075E"/>
    <w:rsid w:val="00CD029A"/>
    <w:rsid w:val="00CE2056"/>
    <w:rsid w:val="00D0378C"/>
    <w:rsid w:val="00D132B3"/>
    <w:rsid w:val="00D15285"/>
    <w:rsid w:val="00D33B8D"/>
    <w:rsid w:val="00D33C56"/>
    <w:rsid w:val="00D451BA"/>
    <w:rsid w:val="00D56B8D"/>
    <w:rsid w:val="00D80671"/>
    <w:rsid w:val="00D90D1E"/>
    <w:rsid w:val="00D96BB2"/>
    <w:rsid w:val="00DA1C3B"/>
    <w:rsid w:val="00DE0344"/>
    <w:rsid w:val="00DE244D"/>
    <w:rsid w:val="00DF0F67"/>
    <w:rsid w:val="00DF40B6"/>
    <w:rsid w:val="00E028FA"/>
    <w:rsid w:val="00E101DA"/>
    <w:rsid w:val="00E12A3B"/>
    <w:rsid w:val="00E1762A"/>
    <w:rsid w:val="00E23880"/>
    <w:rsid w:val="00E26D6C"/>
    <w:rsid w:val="00E329D6"/>
    <w:rsid w:val="00E406FE"/>
    <w:rsid w:val="00E43965"/>
    <w:rsid w:val="00E44B8D"/>
    <w:rsid w:val="00E56A75"/>
    <w:rsid w:val="00E645E1"/>
    <w:rsid w:val="00E858F2"/>
    <w:rsid w:val="00E8705F"/>
    <w:rsid w:val="00E90B6E"/>
    <w:rsid w:val="00E91A3A"/>
    <w:rsid w:val="00E93486"/>
    <w:rsid w:val="00EA0BC3"/>
    <w:rsid w:val="00EA35F5"/>
    <w:rsid w:val="00EA5975"/>
    <w:rsid w:val="00EA6E51"/>
    <w:rsid w:val="00EB164F"/>
    <w:rsid w:val="00EB60D7"/>
    <w:rsid w:val="00EB755D"/>
    <w:rsid w:val="00EC3CB9"/>
    <w:rsid w:val="00ED3DD1"/>
    <w:rsid w:val="00EE5107"/>
    <w:rsid w:val="00EE5915"/>
    <w:rsid w:val="00EE778E"/>
    <w:rsid w:val="00EF34AF"/>
    <w:rsid w:val="00EF6A19"/>
    <w:rsid w:val="00F0320D"/>
    <w:rsid w:val="00F16275"/>
    <w:rsid w:val="00F56C7D"/>
    <w:rsid w:val="00F71C5D"/>
    <w:rsid w:val="00F922E8"/>
    <w:rsid w:val="00F9389D"/>
    <w:rsid w:val="00F939FF"/>
    <w:rsid w:val="00FA74A3"/>
    <w:rsid w:val="00FD0EC1"/>
    <w:rsid w:val="00FD1724"/>
    <w:rsid w:val="00FD4B2D"/>
    <w:rsid w:val="00FF76CB"/>
    <w:rsid w:val="038079EE"/>
    <w:rsid w:val="03875791"/>
    <w:rsid w:val="039FDB21"/>
    <w:rsid w:val="04C9F4C0"/>
    <w:rsid w:val="063A1D87"/>
    <w:rsid w:val="06A32853"/>
    <w:rsid w:val="081DF121"/>
    <w:rsid w:val="0A11AC5B"/>
    <w:rsid w:val="0AF6E46A"/>
    <w:rsid w:val="0B9A5F8F"/>
    <w:rsid w:val="0D3F23BB"/>
    <w:rsid w:val="0E62C4D9"/>
    <w:rsid w:val="0EBCF2AE"/>
    <w:rsid w:val="0EDAF41C"/>
    <w:rsid w:val="0F4EFFE8"/>
    <w:rsid w:val="0FF975CE"/>
    <w:rsid w:val="1026AEB4"/>
    <w:rsid w:val="10B198B1"/>
    <w:rsid w:val="10D8FDFA"/>
    <w:rsid w:val="12811B9C"/>
    <w:rsid w:val="12A094F6"/>
    <w:rsid w:val="143C6557"/>
    <w:rsid w:val="14B0B07A"/>
    <w:rsid w:val="15980D18"/>
    <w:rsid w:val="15AC6F1D"/>
    <w:rsid w:val="16464EB4"/>
    <w:rsid w:val="17458C25"/>
    <w:rsid w:val="17740619"/>
    <w:rsid w:val="19669A5A"/>
    <w:rsid w:val="19A4AE32"/>
    <w:rsid w:val="1B41E1FA"/>
    <w:rsid w:val="1CDDB25B"/>
    <w:rsid w:val="1CF89BC2"/>
    <w:rsid w:val="25BDA551"/>
    <w:rsid w:val="27CDD096"/>
    <w:rsid w:val="28119895"/>
    <w:rsid w:val="2B033DB6"/>
    <w:rsid w:val="2D3ABBC3"/>
    <w:rsid w:val="2FE2E42D"/>
    <w:rsid w:val="302D37F1"/>
    <w:rsid w:val="310057F8"/>
    <w:rsid w:val="34174974"/>
    <w:rsid w:val="35FC65E7"/>
    <w:rsid w:val="3972A4A4"/>
    <w:rsid w:val="3A800783"/>
    <w:rsid w:val="3B369FD5"/>
    <w:rsid w:val="3B5B8B50"/>
    <w:rsid w:val="3C1BD7E4"/>
    <w:rsid w:val="3C39F7B7"/>
    <w:rsid w:val="43005E8D"/>
    <w:rsid w:val="477BCF8B"/>
    <w:rsid w:val="47A1BB55"/>
    <w:rsid w:val="494A1E19"/>
    <w:rsid w:val="4A313D24"/>
    <w:rsid w:val="4C6AE296"/>
    <w:rsid w:val="4CFA40D3"/>
    <w:rsid w:val="4E844186"/>
    <w:rsid w:val="4EA5C30C"/>
    <w:rsid w:val="4F616AF5"/>
    <w:rsid w:val="52969FB9"/>
    <w:rsid w:val="5546C86A"/>
    <w:rsid w:val="56ED8E62"/>
    <w:rsid w:val="5FB40A7F"/>
    <w:rsid w:val="6510114D"/>
    <w:rsid w:val="66DF9438"/>
    <w:rsid w:val="689C0785"/>
    <w:rsid w:val="69468AC0"/>
    <w:rsid w:val="6CCE2E33"/>
    <w:rsid w:val="70871BAC"/>
    <w:rsid w:val="70A7196A"/>
    <w:rsid w:val="71D56BF8"/>
    <w:rsid w:val="73F591FE"/>
    <w:rsid w:val="74255207"/>
    <w:rsid w:val="75BD28FA"/>
    <w:rsid w:val="76DD102B"/>
    <w:rsid w:val="772A46B3"/>
    <w:rsid w:val="773F3986"/>
    <w:rsid w:val="7844AD7C"/>
    <w:rsid w:val="789975E9"/>
    <w:rsid w:val="7A122137"/>
    <w:rsid w:val="7A35464A"/>
    <w:rsid w:val="7B49B883"/>
    <w:rsid w:val="7BB0814E"/>
    <w:rsid w:val="7BB72500"/>
    <w:rsid w:val="7C134221"/>
    <w:rsid w:val="7D6CE70C"/>
    <w:rsid w:val="7D834BE7"/>
    <w:rsid w:val="7E318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539284"/>
  <w15:chartTrackingRefBased/>
  <w15:docId w15:val="{5C4D8E3D-C53E-4DFC-A51A-0E35661B7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27D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227D9"/>
    <w:pPr>
      <w:keepNext/>
      <w:widowControl w:val="0"/>
      <w:ind w:left="3600"/>
      <w:outlineLvl w:val="0"/>
    </w:pPr>
    <w:rPr>
      <w:rFonts w:ascii="CG Times" w:hAnsi="CG Times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6227D9"/>
    <w:rPr>
      <w:rFonts w:ascii="CG Times" w:eastAsia="Times New Roman" w:hAnsi="CG Times" w:cs="Times New Roman"/>
      <w:b/>
      <w:sz w:val="24"/>
      <w:szCs w:val="24"/>
      <w:u w:val="single"/>
    </w:rPr>
  </w:style>
  <w:style w:type="paragraph" w:customStyle="1" w:styleId="WP9BlockText">
    <w:name w:val="WP9_Block Text"/>
    <w:basedOn w:val="Normal"/>
    <w:rsid w:val="006227D9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1440" w:right="1440"/>
      <w:jc w:val="both"/>
    </w:pPr>
    <w:rPr>
      <w:rFonts w:ascii="CG Times" w:hAnsi="CG Times"/>
      <w:b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07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07D6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0C70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70D7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0C70D7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70D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C70D7"/>
    <w:rPr>
      <w:rFonts w:ascii="Times New Roman" w:eastAsia="Times New Roman" w:hAnsi="Times New Roman"/>
      <w:b/>
      <w:bCs/>
    </w:rPr>
  </w:style>
  <w:style w:type="paragraph" w:styleId="ListParagraph">
    <w:name w:val="List Paragraph"/>
    <w:basedOn w:val="Normal"/>
    <w:uiPriority w:val="34"/>
    <w:qFormat/>
    <w:rsid w:val="008C52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48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48AC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48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48AC"/>
    <w:rPr>
      <w:rFonts w:ascii="Times New Roman" w:eastAsia="Times New Roman" w:hAnsi="Times New Roman"/>
      <w:sz w:val="24"/>
      <w:szCs w:val="24"/>
    </w:rPr>
  </w:style>
  <w:style w:type="paragraph" w:styleId="Revision">
    <w:name w:val="Revision"/>
    <w:hidden/>
    <w:uiPriority w:val="99"/>
    <w:semiHidden/>
    <w:rsid w:val="00540F3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4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b2d9fee-ee6e-4bc5-8e56-469bc74d2806">
      <UserInfo>
        <DisplayName>Eisha Wright</DisplayName>
        <AccountId>9</AccountId>
        <AccountType/>
      </UserInfo>
      <UserInfo>
        <DisplayName>Aliya Ali</DisplayName>
        <AccountId>19</AccountId>
        <AccountType/>
      </UserInfo>
      <UserInfo>
        <DisplayName>Dohini Sompura</DisplayName>
        <AccountId>11</AccountId>
        <AccountType/>
      </UserInfo>
      <UserInfo>
        <DisplayName>Crilhien Francisco</DisplayName>
        <AccountId>16</AccountId>
        <AccountType/>
      </UserInfo>
      <UserInfo>
        <DisplayName>John Russell</DisplayName>
        <AccountId>14</AccountId>
        <AccountType/>
      </UserInfo>
      <UserInfo>
        <DisplayName>Chima Obichere</DisplayName>
        <AccountId>17</AccountId>
        <AccountType/>
      </UserInfo>
      <UserInfo>
        <DisplayName>Malcom Butehorn</DisplayName>
        <AccountId>60</AccountId>
        <AccountType/>
      </UserInfo>
      <UserInfo>
        <DisplayName>Jonathan Rosenberg</DisplayName>
        <AccountId>26</AccountId>
        <AccountType/>
      </UserInfo>
    </SharedWithUsers>
    <_activity xmlns="b1dfc10c-283f-4e27-9002-c334f7ba68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BD75DE547AD54DB3FB04D3CD44C042" ma:contentTypeVersion="19" ma:contentTypeDescription="Create a new document." ma:contentTypeScope="" ma:versionID="1834e43191503ad15a12e0b16d252d10">
  <xsd:schema xmlns:xsd="http://www.w3.org/2001/XMLSchema" xmlns:xs="http://www.w3.org/2001/XMLSchema" xmlns:p="http://schemas.microsoft.com/office/2006/metadata/properties" xmlns:ns3="b1dfc10c-283f-4e27-9002-c334f7ba68af" xmlns:ns4="cb2d9fee-ee6e-4bc5-8e56-469bc74d2806" targetNamespace="http://schemas.microsoft.com/office/2006/metadata/properties" ma:root="true" ma:fieldsID="7245685604e09cda82ba266e189c4cca" ns3:_="" ns4:_="">
    <xsd:import namespace="b1dfc10c-283f-4e27-9002-c334f7ba68af"/>
    <xsd:import namespace="cb2d9fee-ee6e-4bc5-8e56-469bc74d28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dfc10c-283f-4e27-9002-c334f7ba68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2d9fee-ee6e-4bc5-8e56-469bc74d280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1CAE66-FB01-4AA2-A62A-8D813DF05228}">
  <ds:schemaRefs>
    <ds:schemaRef ds:uri="http://schemas.microsoft.com/office/2006/metadata/properties"/>
    <ds:schemaRef ds:uri="http://schemas.microsoft.com/office/infopath/2007/PartnerControls"/>
    <ds:schemaRef ds:uri="cb2d9fee-ee6e-4bc5-8e56-469bc74d2806"/>
    <ds:schemaRef ds:uri="b1dfc10c-283f-4e27-9002-c334f7ba68af"/>
  </ds:schemaRefs>
</ds:datastoreItem>
</file>

<file path=customXml/itemProps2.xml><?xml version="1.0" encoding="utf-8"?>
<ds:datastoreItem xmlns:ds="http://schemas.openxmlformats.org/officeDocument/2006/customXml" ds:itemID="{54A5929D-815A-48C1-8168-5799E71B59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C418BC-5A85-43DE-94A9-26935253AE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dfc10c-283f-4e27-9002-c334f7ba68af"/>
    <ds:schemaRef ds:uri="cb2d9fee-ee6e-4bc5-8e56-469bc74d28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1543</Characters>
  <Application>Microsoft Office Word</Application>
  <DocSecurity>4</DocSecurity>
  <Lines>12</Lines>
  <Paragraphs>3</Paragraphs>
  <ScaleCrop>false</ScaleCrop>
  <Company>NYCC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Edwards, Tanisha</dc:creator>
  <cp:keywords/>
  <cp:lastModifiedBy>Jeffries, Jillian</cp:lastModifiedBy>
  <cp:revision>2</cp:revision>
  <cp:lastPrinted>2022-06-14T00:00:00Z</cp:lastPrinted>
  <dcterms:created xsi:type="dcterms:W3CDTF">2026-06-30T19:15:00Z</dcterms:created>
  <dcterms:modified xsi:type="dcterms:W3CDTF">2026-06-30T19:15:00Z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0x01010040BD75DE547AD54DB3FB04D3CD44C042</vt:lpwstr>
  </property>
  <property fmtid="{D5CDD505-2E9C-101B-9397-08002B2CF9AE}" pid="3" name="GrammarlyDocumentId">
    <vt:lpwstr>a7d67a2ad1d3f73c2824253ea63454fee749fae753ba625503d1709e9147f289</vt:lpwstr>
  </property>
</Properties>
</file>